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CA32" w14:textId="77777777" w:rsidR="00A11089" w:rsidRPr="00A11089" w:rsidRDefault="00A11089" w:rsidP="00A11089">
      <w:r w:rsidRPr="00A11089">
        <w:pict w14:anchorId="2381A5AE">
          <v:rect id="_x0000_i1031" style="width:0;height:1.5pt" o:hralign="center" o:hrstd="t" o:hr="t" fillcolor="#a0a0a0" stroked="f"/>
        </w:pict>
      </w:r>
    </w:p>
    <w:p w14:paraId="6F02ACAA" w14:textId="77777777" w:rsidR="00A11089" w:rsidRPr="00A11089" w:rsidRDefault="00A11089" w:rsidP="00A11089">
      <w:r w:rsidRPr="00A11089">
        <w:t>Les caractères sont représentés par des entiers grâce à un encodage :</w:t>
      </w:r>
    </w:p>
    <w:p w14:paraId="54A6E10E" w14:textId="77777777" w:rsidR="00A11089" w:rsidRPr="00A11089" w:rsidRDefault="00A11089" w:rsidP="00A11089">
      <w:pPr>
        <w:numPr>
          <w:ilvl w:val="0"/>
          <w:numId w:val="1"/>
        </w:numPr>
      </w:pPr>
      <w:r w:rsidRPr="00A11089">
        <w:t>ASCII ( 8 bits)</w:t>
      </w:r>
    </w:p>
    <w:p w14:paraId="2114B420" w14:textId="77777777" w:rsidR="00A11089" w:rsidRPr="00A11089" w:rsidRDefault="00A11089" w:rsidP="00A11089">
      <w:pPr>
        <w:numPr>
          <w:ilvl w:val="0"/>
          <w:numId w:val="1"/>
        </w:numPr>
      </w:pPr>
      <w:r w:rsidRPr="00A11089">
        <w:t>Iso latin 1 (8 bits)</w:t>
      </w:r>
    </w:p>
    <w:p w14:paraId="324EE187" w14:textId="77777777" w:rsidR="00A11089" w:rsidRPr="00A11089" w:rsidRDefault="00A11089" w:rsidP="00A11089">
      <w:pPr>
        <w:numPr>
          <w:ilvl w:val="0"/>
          <w:numId w:val="1"/>
        </w:numPr>
      </w:pPr>
      <w:r w:rsidRPr="00A11089">
        <w:t>Unicode ( UITF-32, UITF-16, UITF-8)</w:t>
      </w:r>
    </w:p>
    <w:p w14:paraId="172ED0D6" w14:textId="77777777" w:rsidR="00A11089" w:rsidRPr="00A11089" w:rsidRDefault="00A11089" w:rsidP="00A11089">
      <w:r w:rsidRPr="00A11089">
        <w:rPr>
          <w:b/>
          <w:bCs/>
        </w:rPr>
        <w:t>Les Variables : d</w:t>
      </w:r>
      <w:r w:rsidRPr="00A11089">
        <w:t>e type caractères occupent 8 bits.</w:t>
      </w:r>
    </w:p>
    <w:p w14:paraId="7A0E5E95" w14:textId="77777777" w:rsidR="00A11089" w:rsidRPr="00A11089" w:rsidRDefault="00A11089" w:rsidP="00A11089">
      <w:r w:rsidRPr="00A11089">
        <w:t>Ex :</w:t>
      </w:r>
    </w:p>
    <w:p w14:paraId="144F66DA" w14:textId="77777777" w:rsidR="00A11089" w:rsidRPr="00A11089" w:rsidRDefault="00A11089" w:rsidP="00A11089">
      <w:proofErr w:type="gramStart"/>
      <w:r w:rsidRPr="00A11089">
        <w:t>char</w:t>
      </w:r>
      <w:proofErr w:type="gramEnd"/>
      <w:r w:rsidRPr="00A11089">
        <w:t xml:space="preserve"> c = 'A';</w:t>
      </w:r>
    </w:p>
    <w:p w14:paraId="45298240" w14:textId="77777777" w:rsidR="00A11089" w:rsidRPr="00A11089" w:rsidRDefault="00A11089" w:rsidP="00A11089">
      <w:r w:rsidRPr="00A11089">
        <w:rPr>
          <w:rFonts w:ascii="Segoe UI Emoji" w:hAnsi="Segoe UI Emoji" w:cs="Segoe UI Emoji"/>
        </w:rPr>
        <w:t>💡</w:t>
      </w:r>
      <w:r w:rsidRPr="00A11089">
        <w:t xml:space="preserve"> - </w:t>
      </w:r>
      <w:r w:rsidRPr="00A11089">
        <w:rPr>
          <w:b/>
          <w:bCs/>
        </w:rPr>
        <w:t>A propos des variables :</w:t>
      </w:r>
    </w:p>
    <w:p w14:paraId="6476AEE9" w14:textId="77777777" w:rsidR="00A11089" w:rsidRPr="00A11089" w:rsidRDefault="00A11089" w:rsidP="00A11089">
      <w:pPr>
        <w:numPr>
          <w:ilvl w:val="0"/>
          <w:numId w:val="2"/>
        </w:numPr>
      </w:pPr>
      <w:r w:rsidRPr="00A11089">
        <w:t>Une déclaration de variables doit être au début du bloc.</w:t>
      </w:r>
    </w:p>
    <w:p w14:paraId="3820FC6F" w14:textId="77777777" w:rsidR="00A11089" w:rsidRPr="00A11089" w:rsidRDefault="00A11089" w:rsidP="00A11089">
      <w:pPr>
        <w:numPr>
          <w:ilvl w:val="0"/>
          <w:numId w:val="2"/>
        </w:numPr>
      </w:pPr>
      <w:r w:rsidRPr="00A11089">
        <w:t xml:space="preserve">Le nom d’une variable doit commencer par une lettre ou _. Il continu avec des lettres ou _ </w:t>
      </w:r>
      <w:proofErr w:type="spellStart"/>
      <w:r w:rsidRPr="00A11089">
        <w:t>ou</w:t>
      </w:r>
      <w:proofErr w:type="spellEnd"/>
      <w:r w:rsidRPr="00A11089">
        <w:t xml:space="preserve"> encore des chiffres. Il faut éviter les mots réservés du C. Il vaut mieux ne pas utiliser uniquement des majuscules. Ce nom doit être clair et cohérent.</w:t>
      </w:r>
    </w:p>
    <w:p w14:paraId="6480F55B" w14:textId="77777777" w:rsidR="00A11089" w:rsidRPr="00A11089" w:rsidRDefault="00A11089" w:rsidP="00A11089">
      <w:r w:rsidRPr="00A11089">
        <w:rPr>
          <w:rFonts w:ascii="Segoe UI Emoji" w:hAnsi="Segoe UI Emoji" w:cs="Segoe UI Emoji"/>
        </w:rPr>
        <w:t>💡</w:t>
      </w:r>
      <w:r w:rsidRPr="00A11089">
        <w:t> </w:t>
      </w:r>
      <w:r w:rsidRPr="00A11089">
        <w:rPr>
          <w:b/>
          <w:bCs/>
        </w:rPr>
        <w:t>- A propos des constantes</w:t>
      </w:r>
      <w:r w:rsidRPr="00A11089">
        <w:t xml:space="preserve"> </w:t>
      </w:r>
      <w:r w:rsidRPr="00A11089">
        <w:rPr>
          <w:b/>
          <w:bCs/>
        </w:rPr>
        <w:t>:</w:t>
      </w:r>
    </w:p>
    <w:p w14:paraId="42518564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>Les symboles entre apostrophe correspondent aux constantes ça ne marche pas pour les caractères qui 8 bits</w:t>
      </w:r>
    </w:p>
    <w:p w14:paraId="4C77254B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 xml:space="preserve">‘\???’ où les </w:t>
      </w:r>
      <w:r w:rsidRPr="00A11089">
        <w:rPr>
          <w:i/>
          <w:iCs/>
        </w:rPr>
        <w:t>?</w:t>
      </w:r>
      <w:r w:rsidRPr="00A11089">
        <w:t xml:space="preserve"> sont des chiffres compris entre 0 et 7 (notation octale).</w:t>
      </w:r>
    </w:p>
    <w:p w14:paraId="11DE9187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>‘\x ??’ où les ? sont des chiffres entre 0 et F (notation hexadécimale).</w:t>
      </w:r>
    </w:p>
    <w:p w14:paraId="2281B55F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>‘\n’ pour un saut de ligne.</w:t>
      </w:r>
    </w:p>
    <w:p w14:paraId="6517C25E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>‘\r’ pour un saut de ligne aussi (retour chariot “mécanique” à l’époque, ligne suivante).</w:t>
      </w:r>
    </w:p>
    <w:p w14:paraId="5B888D94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>‘\t’ pour une tabulation (pas très fiable).</w:t>
      </w:r>
    </w:p>
    <w:p w14:paraId="20AC4328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 xml:space="preserve">‘\b’ pour un </w:t>
      </w:r>
      <w:proofErr w:type="spellStart"/>
      <w:r w:rsidRPr="00A11089">
        <w:t>backspace</w:t>
      </w:r>
      <w:proofErr w:type="spellEnd"/>
      <w:r w:rsidRPr="00A11089">
        <w:t xml:space="preserve"> (reculer le curseur).</w:t>
      </w:r>
    </w:p>
    <w:p w14:paraId="0B990796" w14:textId="77777777" w:rsidR="00A11089" w:rsidRPr="00A11089" w:rsidRDefault="00A11089" w:rsidP="00A11089">
      <w:pPr>
        <w:numPr>
          <w:ilvl w:val="0"/>
          <w:numId w:val="3"/>
        </w:numPr>
      </w:pPr>
      <w:r w:rsidRPr="00A11089">
        <w:t xml:space="preserve">‘\a’ pour émettre un son d’alarme (utile pour l’époque mais plus du tout aujourd’hui </w:t>
      </w:r>
      <w:proofErr w:type="gramStart"/>
      <w:r w:rsidRPr="00A11089">
        <w:t>voir</w:t>
      </w:r>
      <w:proofErr w:type="gramEnd"/>
      <w:r w:rsidRPr="00A11089">
        <w:t xml:space="preserve"> même parfois désactivé par certains OS).</w:t>
      </w:r>
    </w:p>
    <w:p w14:paraId="08C4C5DC" w14:textId="77777777" w:rsidR="00A11089" w:rsidRPr="00A11089" w:rsidRDefault="00A11089" w:rsidP="00A11089">
      <w:r w:rsidRPr="00A11089">
        <w:rPr>
          <w:rFonts w:ascii="Segoe UI Emoji" w:hAnsi="Segoe UI Emoji" w:cs="Segoe UI Emoji"/>
        </w:rPr>
        <w:t>⚠️</w:t>
      </w:r>
      <w:r w:rsidRPr="00A11089">
        <w:t> Attention :</w:t>
      </w:r>
    </w:p>
    <w:p w14:paraId="7FE73D85" w14:textId="77777777" w:rsidR="00A11089" w:rsidRPr="00A11089" w:rsidRDefault="00A11089" w:rsidP="00A11089">
      <w:r w:rsidRPr="00A11089">
        <w:t>\\’ désigne une apostrophe dans une constante littérale caractère.</w:t>
      </w:r>
    </w:p>
    <w:p w14:paraId="653004C9" w14:textId="77777777" w:rsidR="00A11089" w:rsidRPr="00A11089" w:rsidRDefault="00A11089" w:rsidP="00A11089">
      <w:r w:rsidRPr="00A11089">
        <w:t>\\” désigne un guillemet dans une constante littérale chaine de caractère.</w:t>
      </w:r>
    </w:p>
    <w:p w14:paraId="7E347B64" w14:textId="77777777" w:rsidR="00A11089" w:rsidRPr="00A11089" w:rsidRDefault="00A11089" w:rsidP="00A11089">
      <w:r w:rsidRPr="00A11089">
        <w:t xml:space="preserve">\\\\ désigne </w:t>
      </w:r>
      <w:proofErr w:type="gramStart"/>
      <w:r w:rsidRPr="00A11089">
        <w:t>une contre oblique</w:t>
      </w:r>
      <w:proofErr w:type="gramEnd"/>
      <w:r w:rsidRPr="00A11089">
        <w:t>.</w:t>
      </w:r>
    </w:p>
    <w:p w14:paraId="3E6EAC81" w14:textId="77777777" w:rsidR="00A11089" w:rsidRPr="00A11089" w:rsidRDefault="00A11089" w:rsidP="00A11089">
      <w:r w:rsidRPr="00A11089">
        <w:rPr>
          <w:rFonts w:ascii="Segoe UI Emoji" w:hAnsi="Segoe UI Emoji" w:cs="Segoe UI Emoji"/>
        </w:rPr>
        <w:lastRenderedPageBreak/>
        <w:t>💡</w:t>
      </w:r>
      <w:r w:rsidRPr="00A11089">
        <w:t>- Les opérations disponibles sont les mêmes que pour les entiers, mais on s’en sert peu.</w:t>
      </w:r>
    </w:p>
    <w:p w14:paraId="36DCB066" w14:textId="77777777" w:rsidR="00A11089" w:rsidRPr="00A11089" w:rsidRDefault="00A11089" w:rsidP="00A11089">
      <w:r w:rsidRPr="00A11089">
        <w:t>Exemple :</w:t>
      </w:r>
    </w:p>
    <w:p w14:paraId="4B68033C" w14:textId="77777777" w:rsidR="00A11089" w:rsidRPr="00A11089" w:rsidRDefault="00A11089" w:rsidP="00A11089">
      <w:r w:rsidRPr="00A11089">
        <w:t>#include &lt;</w:t>
      </w:r>
      <w:proofErr w:type="spellStart"/>
      <w:r w:rsidRPr="00A11089">
        <w:t>stdio.h</w:t>
      </w:r>
      <w:proofErr w:type="spellEnd"/>
      <w:r w:rsidRPr="00A11089">
        <w:t xml:space="preserve">&gt; </w:t>
      </w:r>
    </w:p>
    <w:p w14:paraId="7050E7E4" w14:textId="77777777" w:rsidR="00A11089" w:rsidRPr="00A11089" w:rsidRDefault="00A11089" w:rsidP="00A11089">
      <w:r w:rsidRPr="00A11089">
        <w:t>#include &lt;</w:t>
      </w:r>
      <w:proofErr w:type="spellStart"/>
      <w:r w:rsidRPr="00A11089">
        <w:t>stdlib.h</w:t>
      </w:r>
      <w:proofErr w:type="spellEnd"/>
      <w:r w:rsidRPr="00A11089">
        <w:t>&gt;</w:t>
      </w:r>
    </w:p>
    <w:p w14:paraId="6ADD0086" w14:textId="77777777" w:rsidR="00A11089" w:rsidRPr="00A11089" w:rsidRDefault="00A11089" w:rsidP="00A11089"/>
    <w:p w14:paraId="3B6A07B2" w14:textId="77777777" w:rsidR="00A11089" w:rsidRPr="00A11089" w:rsidRDefault="00A11089" w:rsidP="00A11089">
      <w:proofErr w:type="gramStart"/>
      <w:r w:rsidRPr="00A11089">
        <w:t>printf</w:t>
      </w:r>
      <w:proofErr w:type="gramEnd"/>
      <w:r w:rsidRPr="00A11089">
        <w:t xml:space="preserve"> ("%c", '\\n');</w:t>
      </w:r>
    </w:p>
    <w:p w14:paraId="6DB60A9B" w14:textId="77777777" w:rsidR="00A11089" w:rsidRPr="00A11089" w:rsidRDefault="00A11089" w:rsidP="00A11089">
      <w:r w:rsidRPr="00A11089">
        <w:t xml:space="preserve">On peut afficher un caractère avec printf ou </w:t>
      </w:r>
      <w:proofErr w:type="spellStart"/>
      <w:r w:rsidRPr="00A11089">
        <w:t>putchar</w:t>
      </w:r>
      <w:proofErr w:type="spellEnd"/>
      <w:r w:rsidRPr="00A11089">
        <w:t xml:space="preserve"> .</w:t>
      </w:r>
    </w:p>
    <w:p w14:paraId="7BC1DF6E" w14:textId="77777777" w:rsidR="00A11089" w:rsidRPr="00A11089" w:rsidRDefault="00A11089" w:rsidP="00A11089">
      <w:r w:rsidRPr="00A11089">
        <w:t>Exemple :</w:t>
      </w:r>
    </w:p>
    <w:p w14:paraId="57A57A5E" w14:textId="77777777" w:rsidR="00A11089" w:rsidRPr="00A11089" w:rsidRDefault="00A11089" w:rsidP="00A11089">
      <w:r w:rsidRPr="00A11089">
        <w:t>#include &lt;</w:t>
      </w:r>
      <w:proofErr w:type="spellStart"/>
      <w:r w:rsidRPr="00A11089">
        <w:t>stdio.h</w:t>
      </w:r>
      <w:proofErr w:type="spellEnd"/>
      <w:r w:rsidRPr="00A11089">
        <w:t xml:space="preserve">&gt; </w:t>
      </w:r>
    </w:p>
    <w:p w14:paraId="02544849" w14:textId="77777777" w:rsidR="00A11089" w:rsidRPr="00A11089" w:rsidRDefault="00A11089" w:rsidP="00A11089">
      <w:r w:rsidRPr="00A11089">
        <w:t>#include &lt;</w:t>
      </w:r>
      <w:proofErr w:type="spellStart"/>
      <w:r w:rsidRPr="00A11089">
        <w:t>stdlib.h</w:t>
      </w:r>
      <w:proofErr w:type="spellEnd"/>
      <w:r w:rsidRPr="00A11089">
        <w:t>&gt;</w:t>
      </w:r>
    </w:p>
    <w:p w14:paraId="7665CDB7" w14:textId="77777777" w:rsidR="00A11089" w:rsidRPr="00A11089" w:rsidRDefault="00A11089" w:rsidP="00A11089"/>
    <w:p w14:paraId="3A91E456" w14:textId="77777777" w:rsidR="00A11089" w:rsidRPr="00A11089" w:rsidRDefault="00A11089" w:rsidP="00A11089">
      <w:proofErr w:type="spellStart"/>
      <w:proofErr w:type="gramStart"/>
      <w:r w:rsidRPr="00A11089">
        <w:t>puthchar</w:t>
      </w:r>
      <w:proofErr w:type="spellEnd"/>
      <w:proofErr w:type="gramEnd"/>
      <w:r w:rsidRPr="00A11089">
        <w:t xml:space="preserve"> ('\\n');</w:t>
      </w:r>
    </w:p>
    <w:p w14:paraId="09F19595" w14:textId="77777777" w:rsidR="00A11089" w:rsidRPr="00A11089" w:rsidRDefault="00A11089" w:rsidP="00A11089">
      <w:r w:rsidRPr="00A11089">
        <w:t xml:space="preserve">La fonction </w:t>
      </w:r>
      <w:proofErr w:type="spellStart"/>
      <w:r w:rsidRPr="00A11089">
        <w:t>getchar</w:t>
      </w:r>
      <w:proofErr w:type="spellEnd"/>
      <w:r w:rsidRPr="00A11089">
        <w:t xml:space="preserve"> permet de lire </w:t>
      </w:r>
      <w:proofErr w:type="spellStart"/>
      <w:r w:rsidRPr="00A11089">
        <w:t>dan</w:t>
      </w:r>
      <w:proofErr w:type="spellEnd"/>
      <w:r w:rsidRPr="00A11089">
        <w:t xml:space="preserve"> le tampon d’entrée le caractère le plus anciens et de le retirer.</w:t>
      </w:r>
    </w:p>
    <w:p w14:paraId="14041C8B" w14:textId="77777777" w:rsidR="00A11089" w:rsidRPr="00A11089" w:rsidRDefault="00A11089" w:rsidP="00A11089">
      <w:r w:rsidRPr="00A11089">
        <w:t>Exemple :</w:t>
      </w:r>
    </w:p>
    <w:p w14:paraId="7CC7C8CC" w14:textId="77777777" w:rsidR="00A11089" w:rsidRPr="00A11089" w:rsidRDefault="00A11089" w:rsidP="00A11089">
      <w:r w:rsidRPr="00A11089">
        <w:t>printf("Vous avez tapé %c\\n"",</w:t>
      </w:r>
      <w:proofErr w:type="spellStart"/>
      <w:r w:rsidRPr="00A11089">
        <w:t>getchar</w:t>
      </w:r>
      <w:proofErr w:type="spellEnd"/>
      <w:r w:rsidRPr="00A11089">
        <w:t>());</w:t>
      </w:r>
    </w:p>
    <w:p w14:paraId="176F452E" w14:textId="77777777" w:rsidR="00A11089" w:rsidRPr="00A11089" w:rsidRDefault="00A11089" w:rsidP="00A11089">
      <w:r w:rsidRPr="00A11089">
        <w:t xml:space="preserve">Si le tampon est vide, </w:t>
      </w:r>
      <w:proofErr w:type="spellStart"/>
      <w:r w:rsidRPr="00A11089">
        <w:t>getchar</w:t>
      </w:r>
      <w:proofErr w:type="spellEnd"/>
      <w:r w:rsidRPr="00A11089">
        <w:t xml:space="preserve"> met le programme en pause.</w:t>
      </w:r>
    </w:p>
    <w:p w14:paraId="22BDADFC" w14:textId="77777777" w:rsidR="00A11089" w:rsidRPr="00A11089" w:rsidRDefault="00A11089" w:rsidP="00A11089">
      <w:r w:rsidRPr="00A11089">
        <w:rPr>
          <w:rFonts w:ascii="Segoe UI Emoji" w:hAnsi="Segoe UI Emoji" w:cs="Segoe UI Emoji"/>
        </w:rPr>
        <w:t>⚠️</w:t>
      </w:r>
      <w:r w:rsidRPr="00A11089">
        <w:t xml:space="preserve"> A</w:t>
      </w:r>
      <w:r w:rsidRPr="00A11089">
        <w:rPr>
          <w:b/>
          <w:bCs/>
        </w:rPr>
        <w:t xml:space="preserve">vant d’appeler </w:t>
      </w:r>
      <w:proofErr w:type="spellStart"/>
      <w:r w:rsidRPr="00A11089">
        <w:rPr>
          <w:b/>
          <w:bCs/>
        </w:rPr>
        <w:t>getchar</w:t>
      </w:r>
      <w:proofErr w:type="spellEnd"/>
      <w:r w:rsidRPr="00A11089">
        <w:rPr>
          <w:b/>
          <w:bCs/>
        </w:rPr>
        <w:t>, il est important d’afficher un message à la console qui dit quoi faire à l’utilisateur.</w:t>
      </w:r>
    </w:p>
    <w:p w14:paraId="61C85FD5" w14:textId="77777777" w:rsidR="00A11089" w:rsidRPr="00A11089" w:rsidRDefault="00A11089" w:rsidP="00A11089">
      <w:r w:rsidRPr="00A11089">
        <w:t>Exemple :</w:t>
      </w:r>
    </w:p>
    <w:p w14:paraId="5F114C90" w14:textId="77777777" w:rsidR="00A11089" w:rsidRPr="00A11089" w:rsidRDefault="00A11089" w:rsidP="00A11089">
      <w:proofErr w:type="gramStart"/>
      <w:r w:rsidRPr="00A11089">
        <w:t>char</w:t>
      </w:r>
      <w:proofErr w:type="gramEnd"/>
      <w:r w:rsidRPr="00A11089">
        <w:t xml:space="preserve"> c;</w:t>
      </w:r>
    </w:p>
    <w:p w14:paraId="35B31684" w14:textId="77777777" w:rsidR="00A11089" w:rsidRPr="00A11089" w:rsidRDefault="00A11089" w:rsidP="00A11089">
      <w:r w:rsidRPr="00A11089">
        <w:t>...</w:t>
      </w:r>
    </w:p>
    <w:p w14:paraId="32739681" w14:textId="77777777" w:rsidR="00A11089" w:rsidRPr="00A11089" w:rsidRDefault="00A11089" w:rsidP="00A11089">
      <w:proofErr w:type="gramStart"/>
      <w:r w:rsidRPr="00A11089">
        <w:t>c</w:t>
      </w:r>
      <w:proofErr w:type="gramEnd"/>
      <w:r w:rsidRPr="00A11089">
        <w:t xml:space="preserve"> = </w:t>
      </w:r>
      <w:proofErr w:type="spellStart"/>
      <w:r w:rsidRPr="00A11089">
        <w:t>getchar</w:t>
      </w:r>
      <w:proofErr w:type="spellEnd"/>
      <w:r w:rsidRPr="00A11089">
        <w:t xml:space="preserve"> (); // c reçoit </w:t>
      </w:r>
      <w:proofErr w:type="spellStart"/>
      <w:r w:rsidRPr="00A11089">
        <w:t>getchar</w:t>
      </w:r>
      <w:proofErr w:type="spellEnd"/>
      <w:r w:rsidRPr="00A11089">
        <w:t xml:space="preserve"> </w:t>
      </w:r>
    </w:p>
    <w:p w14:paraId="17619075" w14:textId="77777777" w:rsidR="00A11089" w:rsidRPr="00A11089" w:rsidRDefault="00A11089" w:rsidP="00A11089">
      <w:r w:rsidRPr="00A11089">
        <w:t>...</w:t>
      </w:r>
    </w:p>
    <w:p w14:paraId="14EF97D2" w14:textId="77777777" w:rsidR="00A11089" w:rsidRPr="00A11089" w:rsidRDefault="00A11089" w:rsidP="00A11089">
      <w:r w:rsidRPr="00A11089">
        <w:t>printf("Vous avez tapé %c\\n", c);</w:t>
      </w:r>
    </w:p>
    <w:p w14:paraId="46A0196C" w14:textId="77777777" w:rsidR="00A11089" w:rsidRPr="00A11089" w:rsidRDefault="00A11089" w:rsidP="00A11089">
      <w:r w:rsidRPr="00A11089">
        <w:rPr>
          <w:b/>
          <w:bCs/>
        </w:rPr>
        <w:t>Réels</w:t>
      </w:r>
      <w:r w:rsidRPr="00A11089">
        <w:t xml:space="preserve"> :</w:t>
      </w:r>
    </w:p>
    <w:p w14:paraId="06FC1EAD" w14:textId="77777777" w:rsidR="00A11089" w:rsidRPr="00A11089" w:rsidRDefault="00A11089" w:rsidP="00A11089">
      <w:r w:rsidRPr="00A11089">
        <w:t>Les nombres réels sont représentés dans un équivalent (en base 2) de la notation scientifique.</w:t>
      </w:r>
    </w:p>
    <w:p w14:paraId="11318F8B" w14:textId="77777777" w:rsidR="00A11089" w:rsidRPr="00A11089" w:rsidRDefault="00A11089" w:rsidP="00A11089">
      <w:r w:rsidRPr="00A11089">
        <w:lastRenderedPageBreak/>
        <w:t>Exemple :</w:t>
      </w:r>
    </w:p>
    <w:p w14:paraId="355C7FEB" w14:textId="77777777" w:rsidR="00A11089" w:rsidRPr="00A11089" w:rsidRDefault="00A11089" w:rsidP="00A11089">
      <w:proofErr w:type="gramStart"/>
      <w:r w:rsidRPr="00A11089">
        <w:t>double</w:t>
      </w:r>
      <w:proofErr w:type="gramEnd"/>
      <w:r w:rsidRPr="00A11089">
        <w:t xml:space="preserve"> x = 2.75e12;</w:t>
      </w:r>
    </w:p>
    <w:p w14:paraId="38A42B98" w14:textId="77777777" w:rsidR="00A11089" w:rsidRPr="00A11089" w:rsidRDefault="00A11089" w:rsidP="00A11089">
      <w:r w:rsidRPr="00A11089">
        <w:t>Une valeur non représentable en machine est arrondie à la valeur représentable la plus proche</w:t>
      </w:r>
    </w:p>
    <w:p w14:paraId="0D293C2A" w14:textId="77777777" w:rsidR="00A11089" w:rsidRPr="00A11089" w:rsidRDefault="00A11089" w:rsidP="00A11089">
      <w:r w:rsidRPr="00A11089">
        <w:t>Les constantes littérales réelles peuvent utiliser la notation scientifique ou la notation normale.</w:t>
      </w:r>
    </w:p>
    <w:p w14:paraId="01F5D7DA" w14:textId="77777777" w:rsidR="00A11089" w:rsidRPr="00A11089" w:rsidRDefault="00A11089" w:rsidP="00A11089">
      <w:pPr>
        <w:numPr>
          <w:ilvl w:val="0"/>
          <w:numId w:val="4"/>
        </w:numPr>
      </w:pPr>
      <w:r w:rsidRPr="00A11089">
        <w:t>0,1</w:t>
      </w:r>
    </w:p>
    <w:p w14:paraId="4F666956" w14:textId="77777777" w:rsidR="00A11089" w:rsidRPr="00A11089" w:rsidRDefault="00A11089" w:rsidP="00A11089">
      <w:pPr>
        <w:numPr>
          <w:ilvl w:val="0"/>
          <w:numId w:val="4"/>
        </w:numPr>
      </w:pPr>
      <w:r w:rsidRPr="00A11089">
        <w:t>-3,0e1</w:t>
      </w:r>
    </w:p>
    <w:p w14:paraId="26E3E95A" w14:textId="77777777" w:rsidR="00A11089" w:rsidRPr="00A11089" w:rsidRDefault="00A11089" w:rsidP="00A11089">
      <w:pPr>
        <w:numPr>
          <w:ilvl w:val="0"/>
          <w:numId w:val="4"/>
        </w:numPr>
      </w:pPr>
      <w:r w:rsidRPr="00A11089">
        <w:t>-1.4E-4</w:t>
      </w:r>
    </w:p>
    <w:p w14:paraId="107BFBC3" w14:textId="77777777" w:rsidR="00A11089" w:rsidRPr="00A11089" w:rsidRDefault="00A11089" w:rsidP="00A11089">
      <w:r w:rsidRPr="00A11089">
        <w:t>Les opérations sont + - * / .</w:t>
      </w:r>
    </w:p>
    <w:p w14:paraId="7F76280D" w14:textId="77777777" w:rsidR="00A11089" w:rsidRPr="00A11089" w:rsidRDefault="00A11089" w:rsidP="00A11089">
      <w:r w:rsidRPr="00A11089">
        <w:t>Exemple :</w:t>
      </w:r>
    </w:p>
    <w:p w14:paraId="72EB6E1C" w14:textId="77777777" w:rsidR="00A11089" w:rsidRPr="00A11089" w:rsidRDefault="00A11089" w:rsidP="00A11089">
      <w:proofErr w:type="gramStart"/>
      <w:r w:rsidRPr="00A11089">
        <w:t>printf</w:t>
      </w:r>
      <w:proofErr w:type="gramEnd"/>
      <w:r w:rsidRPr="00A11089">
        <w:t>("%f",0.2); // Les formats possibles sont %e, %f et %g.</w:t>
      </w:r>
    </w:p>
    <w:p w14:paraId="4CEC1DE2" w14:textId="77777777" w:rsidR="00A11089" w:rsidRPr="00A11089" w:rsidRDefault="00A11089" w:rsidP="00A11089">
      <w:r w:rsidRPr="00A11089">
        <w:t>Exemple :</w:t>
      </w:r>
    </w:p>
    <w:p w14:paraId="19434EBB" w14:textId="77777777" w:rsidR="00A11089" w:rsidRPr="00A11089" w:rsidRDefault="00A11089" w:rsidP="00A11089">
      <w:proofErr w:type="gramStart"/>
      <w:r w:rsidRPr="00A11089">
        <w:t>printf</w:t>
      </w:r>
      <w:proofErr w:type="gramEnd"/>
      <w:r w:rsidRPr="00A11089">
        <w:t>("%.3f",0.2);</w:t>
      </w:r>
    </w:p>
    <w:p w14:paraId="51896982" w14:textId="77777777" w:rsidR="006E4A1F" w:rsidRDefault="006E4A1F"/>
    <w:sectPr w:rsidR="006E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C456B"/>
    <w:multiLevelType w:val="multilevel"/>
    <w:tmpl w:val="A4FE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72D15"/>
    <w:multiLevelType w:val="multilevel"/>
    <w:tmpl w:val="5B2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36FFA"/>
    <w:multiLevelType w:val="multilevel"/>
    <w:tmpl w:val="21E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2462C"/>
    <w:multiLevelType w:val="multilevel"/>
    <w:tmpl w:val="AA9E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030934">
    <w:abstractNumId w:val="2"/>
  </w:num>
  <w:num w:numId="2" w16cid:durableId="1942301190">
    <w:abstractNumId w:val="0"/>
  </w:num>
  <w:num w:numId="3" w16cid:durableId="1065685944">
    <w:abstractNumId w:val="3"/>
  </w:num>
  <w:num w:numId="4" w16cid:durableId="116008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1F"/>
    <w:rsid w:val="00510167"/>
    <w:rsid w:val="006E4A1F"/>
    <w:rsid w:val="00A1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A7869-D2A5-4525-8E89-AFD9D61A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4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4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4A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4A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A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A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A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A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A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A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A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A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4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srivastava</dc:creator>
  <cp:keywords/>
  <dc:description/>
  <cp:lastModifiedBy>emmanuel srivastava</cp:lastModifiedBy>
  <cp:revision>2</cp:revision>
  <dcterms:created xsi:type="dcterms:W3CDTF">2024-09-30T07:58:00Z</dcterms:created>
  <dcterms:modified xsi:type="dcterms:W3CDTF">2024-09-30T07:58:00Z</dcterms:modified>
</cp:coreProperties>
</file>